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56" w:rsidRDefault="009E6C56" w:rsidP="009E6C56">
      <w:pPr>
        <w:pStyle w:val="NoSpacing"/>
        <w:jc w:val="center"/>
        <w:rPr>
          <w:sz w:val="20"/>
          <w:szCs w:val="20"/>
        </w:rPr>
      </w:pPr>
      <w:r w:rsidRPr="009E6C56">
        <w:rPr>
          <w:noProof/>
          <w:sz w:val="28"/>
          <w:szCs w:val="28"/>
        </w:rPr>
        <w:drawing>
          <wp:anchor distT="0" distB="0" distL="114300" distR="114300" simplePos="0" relativeHeight="251658240" behindDoc="0" locked="0" layoutInCell="1" allowOverlap="1" wp14:anchorId="50147785" wp14:editId="3C39FEF6">
            <wp:simplePos x="914400" y="914400"/>
            <wp:positionH relativeFrom="margin">
              <wp:align>left</wp:align>
            </wp:positionH>
            <wp:positionV relativeFrom="margin">
              <wp:align>top</wp:align>
            </wp:positionV>
            <wp:extent cx="1097280" cy="10972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FINAL FOR LOUISIANA 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anchor>
        </w:drawing>
      </w:r>
    </w:p>
    <w:p w:rsidR="00CE78DB" w:rsidRPr="009E6C56" w:rsidRDefault="00CE78DB" w:rsidP="009E6C56">
      <w:pPr>
        <w:pStyle w:val="NoSpacing"/>
        <w:jc w:val="center"/>
        <w:rPr>
          <w:sz w:val="20"/>
          <w:szCs w:val="20"/>
        </w:rPr>
      </w:pPr>
    </w:p>
    <w:p w:rsidR="009E6C56" w:rsidRPr="009E6C56" w:rsidRDefault="009E6C56" w:rsidP="009E6C56">
      <w:pPr>
        <w:pStyle w:val="NoSpacing"/>
        <w:jc w:val="center"/>
        <w:rPr>
          <w:sz w:val="36"/>
          <w:szCs w:val="36"/>
        </w:rPr>
      </w:pPr>
      <w:r w:rsidRPr="009E6C56">
        <w:rPr>
          <w:sz w:val="36"/>
          <w:szCs w:val="36"/>
        </w:rPr>
        <w:t>Safety Addendum to</w:t>
      </w:r>
    </w:p>
    <w:p w:rsidR="009E6C56" w:rsidRDefault="009E6C56" w:rsidP="009E6C56">
      <w:pPr>
        <w:pStyle w:val="NoSpacing"/>
        <w:jc w:val="center"/>
        <w:rPr>
          <w:sz w:val="36"/>
          <w:szCs w:val="36"/>
        </w:rPr>
      </w:pPr>
      <w:r w:rsidRPr="009E6C56">
        <w:rPr>
          <w:sz w:val="36"/>
          <w:szCs w:val="36"/>
        </w:rPr>
        <w:t>Club Tournament Hosting Agreement</w:t>
      </w:r>
    </w:p>
    <w:p w:rsidR="009E6C56" w:rsidRDefault="009E6C56" w:rsidP="009E6C56">
      <w:pPr>
        <w:pStyle w:val="NoSpacing"/>
        <w:jc w:val="center"/>
        <w:rPr>
          <w:sz w:val="36"/>
          <w:szCs w:val="36"/>
        </w:rPr>
      </w:pPr>
    </w:p>
    <w:p w:rsidR="00F21161" w:rsidRDefault="009E6C56" w:rsidP="00F21161">
      <w:pPr>
        <w:pStyle w:val="NoSpacing"/>
        <w:jc w:val="both"/>
      </w:pPr>
      <w:r>
        <w:t xml:space="preserve">This Addendum is </w:t>
      </w:r>
      <w:r w:rsidR="00114C5B">
        <w:t xml:space="preserve">attached to and made a part of </w:t>
      </w:r>
      <w:r w:rsidR="00F21161">
        <w:t xml:space="preserve">the </w:t>
      </w:r>
      <w:r w:rsidR="00114C5B">
        <w:t>US Youth Soccer Tournament or Games Hosting Agreement</w:t>
      </w:r>
      <w:r w:rsidR="00F21161">
        <w:t xml:space="preserve"> submitted by _______________________________________________________________</w:t>
      </w:r>
    </w:p>
    <w:p w:rsidR="00F21161" w:rsidRPr="00F21161" w:rsidRDefault="00F21161" w:rsidP="00F21161">
      <w:pPr>
        <w:pStyle w:val="NoSpacing"/>
        <w:jc w:val="both"/>
        <w:rPr>
          <w:sz w:val="16"/>
          <w:szCs w:val="16"/>
        </w:rPr>
      </w:pPr>
      <w:r>
        <w:tab/>
      </w:r>
      <w:r>
        <w:tab/>
      </w:r>
      <w:r>
        <w:tab/>
      </w:r>
      <w:r>
        <w:tab/>
      </w:r>
      <w:r>
        <w:tab/>
        <w:t xml:space="preserve">            </w:t>
      </w:r>
      <w:r w:rsidRPr="00F21161">
        <w:rPr>
          <w:sz w:val="16"/>
          <w:szCs w:val="16"/>
        </w:rPr>
        <w:t>Name of Club</w:t>
      </w:r>
    </w:p>
    <w:p w:rsidR="00F21161" w:rsidRDefault="00F21161" w:rsidP="00F21161">
      <w:pPr>
        <w:pStyle w:val="NoSpacing"/>
        <w:jc w:val="both"/>
      </w:pPr>
      <w:proofErr w:type="gramStart"/>
      <w:r>
        <w:t>for</w:t>
      </w:r>
      <w:proofErr w:type="gramEnd"/>
      <w:r>
        <w:t xml:space="preserve"> the ______________________________________________________________________to be held </w:t>
      </w:r>
    </w:p>
    <w:p w:rsidR="00F21161" w:rsidRDefault="00F21161" w:rsidP="00F21161">
      <w:pPr>
        <w:pStyle w:val="NoSpacing"/>
        <w:jc w:val="both"/>
        <w:rPr>
          <w:sz w:val="16"/>
          <w:szCs w:val="16"/>
        </w:rPr>
      </w:pPr>
      <w:r>
        <w:rPr>
          <w:sz w:val="16"/>
          <w:szCs w:val="16"/>
        </w:rPr>
        <w:t xml:space="preserve">                                                                                 </w:t>
      </w:r>
      <w:r w:rsidRPr="00F21161">
        <w:rPr>
          <w:sz w:val="16"/>
          <w:szCs w:val="16"/>
        </w:rPr>
        <w:t xml:space="preserve">Name of Tournament </w:t>
      </w:r>
    </w:p>
    <w:p w:rsidR="00114C5B" w:rsidRDefault="00F21161" w:rsidP="00F21161">
      <w:pPr>
        <w:pStyle w:val="NoSpacing"/>
        <w:jc w:val="both"/>
      </w:pPr>
      <w:proofErr w:type="gramStart"/>
      <w:r>
        <w:t>on</w:t>
      </w:r>
      <w:proofErr w:type="gramEnd"/>
      <w:r>
        <w:t xml:space="preserve"> ____________________________________ at ____________________________________________</w:t>
      </w:r>
    </w:p>
    <w:p w:rsidR="00F21161" w:rsidRPr="00F21161" w:rsidRDefault="00F21161" w:rsidP="009E6C56">
      <w:pPr>
        <w:pStyle w:val="NoSpacing"/>
        <w:rPr>
          <w:sz w:val="16"/>
          <w:szCs w:val="16"/>
        </w:rPr>
      </w:pPr>
      <w:r>
        <w:rPr>
          <w:sz w:val="16"/>
          <w:szCs w:val="16"/>
        </w:rPr>
        <w:t xml:space="preserve">               </w:t>
      </w:r>
      <w:r w:rsidRPr="00F21161">
        <w:rPr>
          <w:sz w:val="16"/>
          <w:szCs w:val="16"/>
        </w:rPr>
        <w:t xml:space="preserve"> </w:t>
      </w:r>
      <w:r>
        <w:rPr>
          <w:sz w:val="16"/>
          <w:szCs w:val="16"/>
        </w:rPr>
        <w:t xml:space="preserve">                      </w:t>
      </w:r>
      <w:r w:rsidRPr="00F21161">
        <w:rPr>
          <w:sz w:val="16"/>
          <w:szCs w:val="16"/>
        </w:rPr>
        <w:t>Dates of Tournament</w:t>
      </w:r>
      <w:r w:rsidRPr="00F21161">
        <w:rPr>
          <w:sz w:val="16"/>
          <w:szCs w:val="16"/>
        </w:rPr>
        <w:tab/>
      </w:r>
      <w:r>
        <w:rPr>
          <w:sz w:val="16"/>
          <w:szCs w:val="16"/>
        </w:rPr>
        <w:tab/>
      </w:r>
      <w:r>
        <w:rPr>
          <w:sz w:val="16"/>
          <w:szCs w:val="16"/>
        </w:rPr>
        <w:tab/>
      </w:r>
      <w:r>
        <w:rPr>
          <w:sz w:val="16"/>
          <w:szCs w:val="16"/>
        </w:rPr>
        <w:tab/>
      </w:r>
      <w:r>
        <w:rPr>
          <w:sz w:val="16"/>
          <w:szCs w:val="16"/>
        </w:rPr>
        <w:tab/>
        <w:t xml:space="preserve">   </w:t>
      </w:r>
      <w:r w:rsidRPr="00F21161">
        <w:rPr>
          <w:sz w:val="16"/>
          <w:szCs w:val="16"/>
        </w:rPr>
        <w:t>Site</w:t>
      </w:r>
      <w:r>
        <w:rPr>
          <w:sz w:val="16"/>
          <w:szCs w:val="16"/>
        </w:rPr>
        <w:t xml:space="preserve"> of Tournament </w:t>
      </w:r>
    </w:p>
    <w:p w:rsidR="00F21161" w:rsidRDefault="00F21161" w:rsidP="008570E2">
      <w:pPr>
        <w:pStyle w:val="NoSpacing"/>
        <w:jc w:val="both"/>
      </w:pPr>
    </w:p>
    <w:p w:rsidR="00114C5B" w:rsidRDefault="00114C5B" w:rsidP="008570E2">
      <w:pPr>
        <w:pStyle w:val="NoSpacing"/>
        <w:jc w:val="both"/>
      </w:pPr>
      <w:r>
        <w:t xml:space="preserve">In consideration of permission granted to host a tournament or games as set forth on the Hosting Agreement, the </w:t>
      </w:r>
      <w:r w:rsidR="00F21161">
        <w:t>Club</w:t>
      </w:r>
      <w:r>
        <w:t xml:space="preserve"> hereby certify as follows</w:t>
      </w:r>
      <w:r w:rsidR="00F95F0F">
        <w:t xml:space="preserve"> (check each circle that applies)</w:t>
      </w:r>
      <w:r>
        <w:t>:</w:t>
      </w:r>
    </w:p>
    <w:p w:rsidR="00114C5B" w:rsidRDefault="00114C5B" w:rsidP="009E6C56">
      <w:pPr>
        <w:pStyle w:val="NoSpacing"/>
      </w:pPr>
    </w:p>
    <w:p w:rsidR="00CE78DB" w:rsidRDefault="008570E2" w:rsidP="009E6C56">
      <w:pPr>
        <w:pStyle w:val="NoSpacing"/>
        <w:rPr>
          <w:rFonts w:cstheme="minorHAnsi"/>
        </w:rPr>
      </w:pPr>
      <w:r>
        <w:rPr>
          <w:rFonts w:cstheme="minorHAnsi"/>
        </w:rPr>
        <w:t>⃝</w:t>
      </w:r>
      <w:r>
        <w:rPr>
          <w:rFonts w:cstheme="minorHAnsi"/>
        </w:rPr>
        <w:tab/>
      </w:r>
      <w:proofErr w:type="gramStart"/>
      <w:r w:rsidR="00CE78DB">
        <w:rPr>
          <w:rFonts w:cstheme="minorHAnsi"/>
        </w:rPr>
        <w:t>All</w:t>
      </w:r>
      <w:proofErr w:type="gramEnd"/>
      <w:r w:rsidR="00CE78DB">
        <w:rPr>
          <w:rFonts w:cstheme="minorHAnsi"/>
        </w:rPr>
        <w:t xml:space="preserve"> adults who will be interacting with children during the Club’s tournament(s) are or will,</w:t>
      </w:r>
      <w:bookmarkStart w:id="0" w:name="_GoBack"/>
      <w:bookmarkEnd w:id="0"/>
      <w:r w:rsidR="00CE78DB">
        <w:rPr>
          <w:rFonts w:cstheme="minorHAnsi"/>
        </w:rPr>
        <w:t xml:space="preserve"> </w:t>
      </w:r>
      <w:r w:rsidR="00CE78DB">
        <w:rPr>
          <w:rFonts w:cstheme="minorHAnsi"/>
        </w:rPr>
        <w:tab/>
        <w:t>before the tournament, be approved through the LSA Risk Management process.</w:t>
      </w:r>
    </w:p>
    <w:p w:rsidR="0004391A" w:rsidRDefault="00CE78DB" w:rsidP="009E6C56">
      <w:pPr>
        <w:pStyle w:val="NoSpacing"/>
      </w:pPr>
      <w:r w:rsidRPr="00CE78DB">
        <w:rPr>
          <w:rFonts w:cstheme="minorHAnsi"/>
        </w:rPr>
        <w:t>⃝</w:t>
      </w:r>
      <w:r>
        <w:rPr>
          <w:rFonts w:cstheme="minorHAnsi"/>
        </w:rPr>
        <w:tab/>
      </w:r>
      <w:r w:rsidR="008570E2">
        <w:rPr>
          <w:rFonts w:cstheme="minorHAnsi"/>
        </w:rPr>
        <w:t>The Club</w:t>
      </w:r>
      <w:r w:rsidR="00114C5B">
        <w:t xml:space="preserve"> shall inspect the fields to be used during the tournament and shall insure that they are </w:t>
      </w:r>
      <w:r w:rsidR="008570E2">
        <w:tab/>
      </w:r>
      <w:r w:rsidR="00114C5B">
        <w:t>safe and playable at all times</w:t>
      </w:r>
      <w:r w:rsidR="008570E2">
        <w:t xml:space="preserve"> and </w:t>
      </w:r>
      <w:r w:rsidR="0004391A">
        <w:t xml:space="preserve">shall paint lines on the spectator side of each field no less than </w:t>
      </w:r>
      <w:r w:rsidR="008570E2">
        <w:tab/>
      </w:r>
      <w:r w:rsidR="0004391A">
        <w:t>six (6) feet from the</w:t>
      </w:r>
      <w:r w:rsidR="008570E2">
        <w:t xml:space="preserve"> </w:t>
      </w:r>
      <w:r w:rsidR="0004391A">
        <w:t xml:space="preserve">sideline </w:t>
      </w:r>
      <w:r w:rsidR="008570E2">
        <w:t>a</w:t>
      </w:r>
      <w:r w:rsidR="0004391A">
        <w:t>nd behind which all spectators must be situated.</w:t>
      </w:r>
    </w:p>
    <w:p w:rsidR="0004391A" w:rsidRDefault="008570E2" w:rsidP="009E6C56">
      <w:pPr>
        <w:pStyle w:val="NoSpacing"/>
      </w:pPr>
      <w:r>
        <w:rPr>
          <w:rFonts w:cstheme="minorHAnsi"/>
        </w:rPr>
        <w:t>⃝</w:t>
      </w:r>
      <w:r>
        <w:rPr>
          <w:rFonts w:cstheme="minorHAnsi"/>
        </w:rPr>
        <w:tab/>
        <w:t>The Club</w:t>
      </w:r>
      <w:r w:rsidR="0004391A">
        <w:t xml:space="preserve"> shall inspect the goals to be used during the tournament and shall insure that they are </w:t>
      </w:r>
      <w:r>
        <w:tab/>
      </w:r>
      <w:r w:rsidR="0004391A">
        <w:t>safely anchored at all times.</w:t>
      </w:r>
    </w:p>
    <w:p w:rsidR="00114C5B" w:rsidRDefault="008570E2" w:rsidP="009E6C56">
      <w:pPr>
        <w:pStyle w:val="NoSpacing"/>
      </w:pPr>
      <w:r w:rsidRPr="008570E2">
        <w:t>⃝</w:t>
      </w:r>
      <w:r>
        <w:tab/>
      </w:r>
      <w:r>
        <w:rPr>
          <w:rFonts w:cstheme="minorHAnsi"/>
        </w:rPr>
        <w:t>The Club</w:t>
      </w:r>
      <w:r w:rsidR="00114C5B">
        <w:t xml:space="preserve"> shall employ the services of a </w:t>
      </w:r>
      <w:r w:rsidR="0004391A">
        <w:t xml:space="preserve">sufficient number of </w:t>
      </w:r>
      <w:r w:rsidR="00114C5B">
        <w:t xml:space="preserve">certified athletic trainer or trainers </w:t>
      </w:r>
      <w:r>
        <w:tab/>
      </w:r>
      <w:r w:rsidR="00114C5B">
        <w:t>t</w:t>
      </w:r>
      <w:r w:rsidR="00264E47">
        <w:t xml:space="preserve">o insure the medical safety of </w:t>
      </w:r>
      <w:r w:rsidR="00114C5B">
        <w:t>the players</w:t>
      </w:r>
      <w:r w:rsidR="0004391A">
        <w:t>.</w:t>
      </w:r>
    </w:p>
    <w:p w:rsidR="00264E47" w:rsidRDefault="008570E2" w:rsidP="009E6C56">
      <w:pPr>
        <w:pStyle w:val="NoSpacing"/>
      </w:pPr>
      <w:r w:rsidRPr="008570E2">
        <w:t>⃝</w:t>
      </w:r>
      <w:r>
        <w:tab/>
        <w:t>The Club</w:t>
      </w:r>
      <w:r w:rsidR="00264E47">
        <w:t xml:space="preserve"> shall employ sufficient law enforcement officers to insure traffic safety while entering </w:t>
      </w:r>
      <w:r>
        <w:tab/>
      </w:r>
      <w:r w:rsidR="00264E47">
        <w:t>and leaving the tournament field facility.</w:t>
      </w:r>
    </w:p>
    <w:p w:rsidR="008570E2" w:rsidRDefault="008570E2" w:rsidP="009E6C56">
      <w:pPr>
        <w:pStyle w:val="NoSpacing"/>
      </w:pPr>
      <w:r w:rsidRPr="008570E2">
        <w:t>⃝</w:t>
      </w:r>
      <w:r>
        <w:tab/>
        <w:t>The Club</w:t>
      </w:r>
      <w:r w:rsidR="00114C5B">
        <w:t xml:space="preserve"> </w:t>
      </w:r>
      <w:r w:rsidR="00264E47">
        <w:t>ha</w:t>
      </w:r>
      <w:r>
        <w:t>s</w:t>
      </w:r>
      <w:r w:rsidR="00264E47">
        <w:t xml:space="preserve"> a written </w:t>
      </w:r>
      <w:r w:rsidR="0004391A">
        <w:t xml:space="preserve">Emergency Action Plan that addresses medical, environmental and </w:t>
      </w:r>
      <w:r>
        <w:tab/>
      </w:r>
      <w:r w:rsidR="0004391A">
        <w:t>security emergencie</w:t>
      </w:r>
      <w:r>
        <w:t>s including, but not limited to</w:t>
      </w:r>
    </w:p>
    <w:p w:rsidR="00114C5B" w:rsidRDefault="008570E2" w:rsidP="009E6C56">
      <w:pPr>
        <w:pStyle w:val="NoSpacing"/>
      </w:pPr>
      <w:r>
        <w:tab/>
      </w:r>
      <w:r>
        <w:tab/>
      </w:r>
      <w:r w:rsidR="00264E47">
        <w:t xml:space="preserve">Lightning </w:t>
      </w:r>
      <w:r w:rsidR="0004391A">
        <w:t xml:space="preserve">and Severe Weather </w:t>
      </w:r>
      <w:r w:rsidR="00264E47">
        <w:t xml:space="preserve">Protocol </w:t>
      </w:r>
    </w:p>
    <w:p w:rsidR="0004391A" w:rsidRDefault="0004391A" w:rsidP="009E6C56">
      <w:pPr>
        <w:pStyle w:val="NoSpacing"/>
      </w:pPr>
      <w:r>
        <w:tab/>
      </w:r>
      <w:r w:rsidR="008570E2">
        <w:tab/>
      </w:r>
      <w:r>
        <w:t>Field Conditions Protocol</w:t>
      </w:r>
    </w:p>
    <w:p w:rsidR="00114C5B" w:rsidRDefault="0004391A" w:rsidP="009E6C56">
      <w:pPr>
        <w:pStyle w:val="NoSpacing"/>
      </w:pPr>
      <w:r>
        <w:tab/>
      </w:r>
      <w:r w:rsidR="008570E2">
        <w:tab/>
      </w:r>
      <w:r w:rsidR="00114C5B">
        <w:t xml:space="preserve">Lost Child Protocol </w:t>
      </w:r>
    </w:p>
    <w:p w:rsidR="0004391A" w:rsidRDefault="0004391A" w:rsidP="009E6C56">
      <w:pPr>
        <w:pStyle w:val="NoSpacing"/>
      </w:pPr>
      <w:r>
        <w:tab/>
      </w:r>
      <w:r w:rsidR="008570E2">
        <w:tab/>
      </w:r>
      <w:r>
        <w:t>Heat Index Protocol</w:t>
      </w:r>
    </w:p>
    <w:p w:rsidR="008570E2" w:rsidRDefault="008570E2" w:rsidP="009E6C56">
      <w:pPr>
        <w:pStyle w:val="NoSpacing"/>
      </w:pPr>
      <w:r>
        <w:tab/>
      </w:r>
      <w:proofErr w:type="gramStart"/>
      <w:r>
        <w:t>and</w:t>
      </w:r>
      <w:proofErr w:type="gramEnd"/>
      <w:r>
        <w:t xml:space="preserve"> the Club shall observe all aspects of such Emergency Action Plan at all times.</w:t>
      </w:r>
    </w:p>
    <w:p w:rsidR="008570E2" w:rsidRDefault="008570E2" w:rsidP="009E6C56">
      <w:pPr>
        <w:pStyle w:val="NoSpacing"/>
      </w:pPr>
      <w:r w:rsidRPr="008570E2">
        <w:t>⃝</w:t>
      </w:r>
      <w:r>
        <w:tab/>
        <w:t>The Club shall maintain reports and records of all Incidents including but not limited to injuries.</w:t>
      </w:r>
    </w:p>
    <w:p w:rsidR="00264E47" w:rsidRDefault="008570E2" w:rsidP="009E6C56">
      <w:pPr>
        <w:pStyle w:val="NoSpacing"/>
      </w:pPr>
      <w:r w:rsidRPr="008570E2">
        <w:t>⃝</w:t>
      </w:r>
      <w:r>
        <w:tab/>
        <w:t>The Club</w:t>
      </w:r>
      <w:r w:rsidR="00264E47">
        <w:t xml:space="preserve"> shall observe the LSA Policy on the prohibition of the use of unmanned aircraft </w:t>
      </w:r>
      <w:r>
        <w:tab/>
      </w:r>
      <w:r w:rsidR="00264E47">
        <w:t>(drones) at all times.</w:t>
      </w:r>
    </w:p>
    <w:p w:rsidR="00F21161" w:rsidRPr="009E6C56" w:rsidRDefault="00F21161" w:rsidP="009E6C56">
      <w:pPr>
        <w:pStyle w:val="NoSpacing"/>
      </w:pPr>
      <w:r w:rsidRPr="008570E2">
        <w:t>⃝</w:t>
      </w:r>
      <w:r>
        <w:tab/>
        <w:t xml:space="preserve">The Club </w:t>
      </w:r>
      <w:r w:rsidR="002F3F16">
        <w:t xml:space="preserve">shall insure that all tournament volunteers and officials are aware of all of the Club’s </w:t>
      </w:r>
      <w:r w:rsidR="002F3F16">
        <w:tab/>
        <w:t xml:space="preserve">Safety Protocols and Guidelines. </w:t>
      </w:r>
    </w:p>
    <w:p w:rsidR="00F21161" w:rsidRDefault="00F21161" w:rsidP="009E6C56">
      <w:pPr>
        <w:pStyle w:val="NoSpacing"/>
        <w:jc w:val="both"/>
      </w:pPr>
    </w:p>
    <w:p w:rsidR="009E6C56" w:rsidRDefault="00F21161" w:rsidP="009E6C56">
      <w:pPr>
        <w:pStyle w:val="NoSpacing"/>
        <w:jc w:val="both"/>
      </w:pPr>
      <w:r>
        <w:t>The Host Club also agrees to provide LSA with copies of any such required written tournament policies, procedures and protocols as well as its Emergency Action Plan immediately upon LSA’s request.</w:t>
      </w:r>
    </w:p>
    <w:p w:rsidR="00F21161" w:rsidRDefault="00F21161" w:rsidP="009E6C56">
      <w:pPr>
        <w:pStyle w:val="NoSpacing"/>
        <w:jc w:val="both"/>
      </w:pPr>
    </w:p>
    <w:p w:rsidR="00F21161" w:rsidRDefault="00F21161" w:rsidP="009E6C56">
      <w:pPr>
        <w:pStyle w:val="NoSpacing"/>
        <w:jc w:val="both"/>
      </w:pPr>
      <w:r>
        <w:t xml:space="preserve">The Host Club understands and agrees that failure to comply with any of its Safety Guidelines may result in the withdrawal by LSA of approval to host any tournament. </w:t>
      </w:r>
    </w:p>
    <w:p w:rsidR="002F3F16" w:rsidRDefault="002F3F16" w:rsidP="009E6C56">
      <w:pPr>
        <w:pStyle w:val="NoSpacing"/>
        <w:jc w:val="both"/>
      </w:pPr>
    </w:p>
    <w:p w:rsidR="00CE78DB" w:rsidRDefault="00CE78DB" w:rsidP="009E6C56">
      <w:pPr>
        <w:pStyle w:val="NoSpacing"/>
        <w:jc w:val="both"/>
      </w:pPr>
    </w:p>
    <w:p w:rsidR="00CE78DB" w:rsidRDefault="00CE78DB" w:rsidP="009E6C56">
      <w:pPr>
        <w:pStyle w:val="NoSpacing"/>
        <w:jc w:val="both"/>
      </w:pPr>
    </w:p>
    <w:p w:rsidR="002F3F16" w:rsidRDefault="002F3F16" w:rsidP="009E6C56">
      <w:pPr>
        <w:pStyle w:val="NoSpacing"/>
        <w:jc w:val="both"/>
      </w:pPr>
      <w:r>
        <w:t>______________________________________________________</w:t>
      </w:r>
      <w:r>
        <w:tab/>
        <w:t>__________________________</w:t>
      </w:r>
    </w:p>
    <w:p w:rsidR="002F3F16" w:rsidRDefault="002F3F16" w:rsidP="009E6C56">
      <w:pPr>
        <w:pStyle w:val="NoSpacing"/>
        <w:jc w:val="both"/>
        <w:rPr>
          <w:sz w:val="16"/>
          <w:szCs w:val="16"/>
        </w:rPr>
      </w:pPr>
      <w:r>
        <w:rPr>
          <w:sz w:val="16"/>
          <w:szCs w:val="16"/>
        </w:rPr>
        <w:tab/>
        <w:t>Club President, Executive Director or Tournament Director</w:t>
      </w:r>
      <w:r>
        <w:rPr>
          <w:sz w:val="16"/>
          <w:szCs w:val="16"/>
        </w:rPr>
        <w:tab/>
      </w:r>
      <w:r>
        <w:rPr>
          <w:sz w:val="16"/>
          <w:szCs w:val="16"/>
        </w:rPr>
        <w:tab/>
      </w:r>
      <w:r>
        <w:rPr>
          <w:sz w:val="16"/>
          <w:szCs w:val="16"/>
        </w:rPr>
        <w:tab/>
      </w:r>
      <w:r>
        <w:rPr>
          <w:sz w:val="16"/>
          <w:szCs w:val="16"/>
        </w:rPr>
        <w:tab/>
      </w:r>
      <w:r w:rsidR="00CE78DB">
        <w:rPr>
          <w:sz w:val="16"/>
          <w:szCs w:val="16"/>
        </w:rPr>
        <w:t xml:space="preserve">         </w:t>
      </w:r>
      <w:r>
        <w:rPr>
          <w:sz w:val="16"/>
          <w:szCs w:val="16"/>
        </w:rPr>
        <w:t>Date</w:t>
      </w:r>
    </w:p>
    <w:p w:rsidR="00CE78DB" w:rsidRDefault="00CE78DB" w:rsidP="009E6C56">
      <w:pPr>
        <w:pStyle w:val="NoSpacing"/>
        <w:jc w:val="both"/>
        <w:rPr>
          <w:sz w:val="16"/>
          <w:szCs w:val="16"/>
        </w:rPr>
      </w:pPr>
    </w:p>
    <w:p w:rsidR="00CE78DB" w:rsidRDefault="00CE78DB" w:rsidP="009E6C56">
      <w:pPr>
        <w:pStyle w:val="NoSpacing"/>
        <w:jc w:val="both"/>
        <w:rPr>
          <w:sz w:val="16"/>
          <w:szCs w:val="16"/>
        </w:rPr>
      </w:pPr>
    </w:p>
    <w:p w:rsidR="00CE78DB" w:rsidRDefault="00CE78DB" w:rsidP="009E6C56">
      <w:pPr>
        <w:pStyle w:val="NoSpacing"/>
        <w:jc w:val="both"/>
        <w:rPr>
          <w:sz w:val="16"/>
          <w:szCs w:val="16"/>
        </w:rPr>
      </w:pPr>
      <w:r>
        <w:rPr>
          <w:sz w:val="16"/>
          <w:szCs w:val="16"/>
        </w:rPr>
        <w:t>Rev. 11/2017</w:t>
      </w:r>
    </w:p>
    <w:p w:rsidR="00CE78DB" w:rsidRPr="002F3F16" w:rsidRDefault="00CE78DB" w:rsidP="009E6C56">
      <w:pPr>
        <w:pStyle w:val="NoSpacing"/>
        <w:jc w:val="both"/>
        <w:rPr>
          <w:sz w:val="16"/>
          <w:szCs w:val="16"/>
        </w:rPr>
      </w:pPr>
    </w:p>
    <w:sectPr w:rsidR="00CE78DB" w:rsidRPr="002F3F16" w:rsidSect="009E6C5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56"/>
    <w:rsid w:val="00007E95"/>
    <w:rsid w:val="0004391A"/>
    <w:rsid w:val="00114C5B"/>
    <w:rsid w:val="00264E47"/>
    <w:rsid w:val="002F3F16"/>
    <w:rsid w:val="008570E2"/>
    <w:rsid w:val="009E6C56"/>
    <w:rsid w:val="00CE78DB"/>
    <w:rsid w:val="00F21161"/>
    <w:rsid w:val="00F9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C56"/>
    <w:rPr>
      <w:rFonts w:ascii="Tahoma" w:hAnsi="Tahoma" w:cs="Tahoma"/>
      <w:sz w:val="16"/>
      <w:szCs w:val="16"/>
    </w:rPr>
  </w:style>
  <w:style w:type="paragraph" w:styleId="NoSpacing">
    <w:name w:val="No Spacing"/>
    <w:uiPriority w:val="1"/>
    <w:qFormat/>
    <w:rsid w:val="009E6C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C56"/>
    <w:rPr>
      <w:rFonts w:ascii="Tahoma" w:hAnsi="Tahoma" w:cs="Tahoma"/>
      <w:sz w:val="16"/>
      <w:szCs w:val="16"/>
    </w:rPr>
  </w:style>
  <w:style w:type="paragraph" w:styleId="NoSpacing">
    <w:name w:val="No Spacing"/>
    <w:uiPriority w:val="1"/>
    <w:qFormat/>
    <w:rsid w:val="009E6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dc:creator>
  <cp:lastModifiedBy>Tucker</cp:lastModifiedBy>
  <cp:revision>6</cp:revision>
  <cp:lastPrinted>2017-11-27T21:58:00Z</cp:lastPrinted>
  <dcterms:created xsi:type="dcterms:W3CDTF">2017-11-14T16:45:00Z</dcterms:created>
  <dcterms:modified xsi:type="dcterms:W3CDTF">2017-12-05T22:23:00Z</dcterms:modified>
</cp:coreProperties>
</file>